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97" w:rsidRDefault="00762C97">
      <w:pPr>
        <w:framePr w:wrap="none" w:vAnchor="page" w:hAnchor="page" w:x="1151" w:y="2011"/>
        <w:rPr>
          <w:sz w:val="2"/>
          <w:szCs w:val="2"/>
        </w:rPr>
      </w:pPr>
    </w:p>
    <w:p w:rsidR="00762C97" w:rsidRDefault="00C01EAF">
      <w:pPr>
        <w:pStyle w:val="11"/>
        <w:framePr w:w="9926" w:h="2674" w:hRule="exact" w:wrap="around" w:vAnchor="page" w:hAnchor="page" w:x="1029" w:y="1291"/>
        <w:shd w:val="clear" w:color="auto" w:fill="auto"/>
        <w:ind w:left="280"/>
      </w:pPr>
      <w:bookmarkStart w:id="0" w:name="bookmark0"/>
      <w:r>
        <w:t>список</w:t>
      </w:r>
      <w:bookmarkEnd w:id="0"/>
    </w:p>
    <w:p w:rsidR="00762C97" w:rsidRDefault="00C01EAF">
      <w:pPr>
        <w:pStyle w:val="1"/>
        <w:framePr w:w="9926" w:h="2674" w:hRule="exact" w:wrap="around" w:vAnchor="page" w:hAnchor="page" w:x="1029" w:y="1291"/>
        <w:shd w:val="clear" w:color="auto" w:fill="auto"/>
        <w:spacing w:before="0" w:after="285" w:line="317" w:lineRule="exact"/>
        <w:ind w:left="280"/>
        <w:jc w:val="center"/>
      </w:pPr>
      <w:r>
        <w:t>лиц, рекомендованных для награждения Почётной грамотой Харьковского городского совета на 27 сессии Харьковского городского совета 7 созыва</w:t>
      </w:r>
    </w:p>
    <w:p w:rsidR="00762C97" w:rsidRDefault="00C01EAF">
      <w:pPr>
        <w:pStyle w:val="1"/>
        <w:framePr w:w="9926" w:h="2674" w:hRule="exact" w:wrap="around" w:vAnchor="page" w:hAnchor="page" w:x="1029" w:y="1291"/>
        <w:numPr>
          <w:ilvl w:val="0"/>
          <w:numId w:val="4"/>
        </w:numPr>
        <w:shd w:val="clear" w:color="auto" w:fill="auto"/>
        <w:tabs>
          <w:tab w:val="left" w:pos="930"/>
        </w:tabs>
        <w:spacing w:before="0" w:after="0" w:line="336" w:lineRule="exact"/>
        <w:ind w:right="280" w:firstLine="600"/>
        <w:jc w:val="both"/>
      </w:pPr>
      <w:r>
        <w:t>За многолетний добросовестный и плодотворный труд, высокий профессионализм, весомый вклад в социально-экономическое развитие города Харькова и по случаю юбилея:</w:t>
      </w:r>
    </w:p>
    <w:p w:rsidR="00762C97" w:rsidRDefault="00C01EAF">
      <w:pPr>
        <w:pStyle w:val="40"/>
        <w:framePr w:w="2904" w:h="657" w:hRule="exact" w:wrap="around" w:vAnchor="page" w:hAnchor="page" w:x="1000" w:y="4259"/>
        <w:shd w:val="clear" w:color="auto" w:fill="auto"/>
        <w:spacing w:after="0" w:line="260" w:lineRule="exact"/>
        <w:jc w:val="left"/>
      </w:pPr>
      <w:r>
        <w:t>Ариха</w:t>
      </w:r>
    </w:p>
    <w:p w:rsidR="00762C97" w:rsidRDefault="00C01EAF">
      <w:pPr>
        <w:pStyle w:val="40"/>
        <w:framePr w:w="2904" w:h="657" w:hRule="exact" w:wrap="around" w:vAnchor="page" w:hAnchor="page" w:x="1000" w:y="4259"/>
        <w:shd w:val="clear" w:color="auto" w:fill="auto"/>
        <w:spacing w:after="0" w:line="260" w:lineRule="exact"/>
        <w:jc w:val="left"/>
      </w:pPr>
      <w:r>
        <w:t>Игоря Владимировича</w:t>
      </w:r>
    </w:p>
    <w:p w:rsidR="00762C97" w:rsidRDefault="00C01EAF">
      <w:pPr>
        <w:pStyle w:val="1"/>
        <w:framePr w:w="6038" w:h="724" w:hRule="exact" w:wrap="around" w:vAnchor="page" w:hAnchor="page" w:x="4547" w:y="4186"/>
        <w:shd w:val="clear" w:color="auto" w:fill="auto"/>
        <w:spacing w:before="0" w:after="0"/>
        <w:jc w:val="both"/>
      </w:pPr>
      <w:r>
        <w:t>- депутата Харьковского городского совета 7 созыва;</w:t>
      </w:r>
    </w:p>
    <w:p w:rsidR="00762C97" w:rsidRDefault="00C01EAF">
      <w:pPr>
        <w:pStyle w:val="1"/>
        <w:framePr w:w="9982" w:h="737" w:hRule="exact" w:wrap="around" w:vAnchor="page" w:hAnchor="page" w:x="1000" w:y="5142"/>
        <w:shd w:val="clear" w:color="auto" w:fill="auto"/>
        <w:tabs>
          <w:tab w:val="right" w:pos="3624"/>
          <w:tab w:val="right" w:pos="4970"/>
          <w:tab w:val="right" w:pos="6763"/>
          <w:tab w:val="right" w:pos="8458"/>
          <w:tab w:val="right" w:pos="9581"/>
        </w:tabs>
        <w:spacing w:before="0" w:after="0" w:line="331" w:lineRule="exact"/>
        <w:jc w:val="both"/>
      </w:pPr>
      <w:r>
        <w:rPr>
          <w:rStyle w:val="0pt"/>
        </w:rPr>
        <w:t>Золотарева</w:t>
      </w:r>
      <w:r>
        <w:rPr>
          <w:rStyle w:val="0pt"/>
        </w:rPr>
        <w:tab/>
      </w:r>
      <w:r>
        <w:t>-</w:t>
      </w:r>
      <w:r>
        <w:tab/>
        <w:t>депутата</w:t>
      </w:r>
      <w:r>
        <w:tab/>
        <w:t>Харьковского</w:t>
      </w:r>
      <w:r>
        <w:tab/>
        <w:t>городского</w:t>
      </w:r>
      <w:r>
        <w:tab/>
        <w:t>совета</w:t>
      </w:r>
    </w:p>
    <w:p w:rsidR="00762C97" w:rsidRDefault="00C01EAF">
      <w:pPr>
        <w:pStyle w:val="40"/>
        <w:framePr w:w="9982" w:h="737" w:hRule="exact" w:wrap="around" w:vAnchor="page" w:hAnchor="page" w:x="1000" w:y="5142"/>
        <w:shd w:val="clear" w:color="auto" w:fill="auto"/>
        <w:spacing w:after="0" w:line="331" w:lineRule="exact"/>
        <w:jc w:val="both"/>
      </w:pPr>
      <w:r>
        <w:t xml:space="preserve">Владимира Михайловича </w:t>
      </w:r>
      <w:r>
        <w:rPr>
          <w:rStyle w:val="40pt"/>
        </w:rPr>
        <w:t>7 созыва;</w:t>
      </w:r>
    </w:p>
    <w:p w:rsidR="00762C97" w:rsidRDefault="00C01EAF">
      <w:pPr>
        <w:pStyle w:val="40"/>
        <w:framePr w:w="2770" w:h="661" w:hRule="exact" w:wrap="around" w:vAnchor="page" w:hAnchor="page" w:x="1005" w:y="6175"/>
        <w:shd w:val="clear" w:color="auto" w:fill="auto"/>
        <w:spacing w:after="0" w:line="260" w:lineRule="exact"/>
        <w:jc w:val="left"/>
      </w:pPr>
      <w:r>
        <w:t>Субботина</w:t>
      </w:r>
    </w:p>
    <w:p w:rsidR="00762C97" w:rsidRDefault="00C01EAF">
      <w:pPr>
        <w:pStyle w:val="40"/>
        <w:framePr w:w="2770" w:h="661" w:hRule="exact" w:wrap="around" w:vAnchor="page" w:hAnchor="page" w:x="1005" w:y="6175"/>
        <w:shd w:val="clear" w:color="auto" w:fill="auto"/>
        <w:spacing w:after="0" w:line="260" w:lineRule="exact"/>
        <w:jc w:val="left"/>
      </w:pPr>
      <w:r>
        <w:t>Виктора Георгиевича</w:t>
      </w:r>
    </w:p>
    <w:p w:rsidR="00762C97" w:rsidRDefault="00C01EAF">
      <w:pPr>
        <w:pStyle w:val="1"/>
        <w:framePr w:w="3638" w:h="703" w:hRule="exact" w:wrap="around" w:vAnchor="page" w:hAnchor="page" w:x="4552" w:y="6127"/>
        <w:shd w:val="clear" w:color="auto" w:fill="auto"/>
        <w:spacing w:before="0" w:after="0" w:line="319" w:lineRule="exact"/>
        <w:jc w:val="both"/>
      </w:pPr>
      <w:r>
        <w:t>- генерального директора общества «Турбоатом»;</w:t>
      </w:r>
    </w:p>
    <w:p w:rsidR="00762C97" w:rsidRDefault="00C01EAF">
      <w:pPr>
        <w:pStyle w:val="1"/>
        <w:framePr w:wrap="around" w:vAnchor="page" w:hAnchor="page" w:x="8771" w:y="6160"/>
        <w:shd w:val="clear" w:color="auto" w:fill="auto"/>
        <w:spacing w:before="0" w:after="0" w:line="260" w:lineRule="exact"/>
        <w:ind w:left="100"/>
      </w:pPr>
      <w:r>
        <w:t>Акционерного</w:t>
      </w:r>
    </w:p>
    <w:p w:rsidR="00762C97" w:rsidRDefault="00C01EAF">
      <w:pPr>
        <w:pStyle w:val="40"/>
        <w:framePr w:w="2582" w:h="725" w:hRule="exact" w:wrap="around" w:vAnchor="page" w:hAnchor="page" w:x="1005" w:y="7084"/>
        <w:shd w:val="clear" w:color="auto" w:fill="auto"/>
        <w:spacing w:after="0" w:line="329" w:lineRule="exact"/>
        <w:jc w:val="left"/>
      </w:pPr>
      <w:r>
        <w:rPr>
          <w:lang w:val="uk-UA" w:eastAsia="uk-UA" w:bidi="uk-UA"/>
        </w:rPr>
        <w:t xml:space="preserve">Сотникова </w:t>
      </w:r>
      <w:r>
        <w:t>Виталия Ивановича</w:t>
      </w:r>
    </w:p>
    <w:p w:rsidR="00762C97" w:rsidRDefault="00C01EAF">
      <w:pPr>
        <w:pStyle w:val="1"/>
        <w:framePr w:w="6043" w:h="1373" w:hRule="exact" w:wrap="around" w:vAnchor="page" w:hAnchor="page" w:x="4547" w:y="7089"/>
        <w:shd w:val="clear" w:color="auto" w:fill="auto"/>
        <w:spacing w:before="0" w:after="0" w:line="326" w:lineRule="exact"/>
        <w:ind w:right="20"/>
        <w:jc w:val="both"/>
      </w:pPr>
      <w:r>
        <w:t>- директора Департамента административно- хозяйственной деятельности Харьковского городского совета, Заслуженного работника сферы услуг.</w:t>
      </w:r>
    </w:p>
    <w:p w:rsidR="00762C97" w:rsidRDefault="00C01EAF">
      <w:pPr>
        <w:pStyle w:val="1"/>
        <w:framePr w:w="9691" w:h="1137" w:hRule="exact" w:wrap="around" w:vAnchor="page" w:hAnchor="page" w:x="1010" w:y="8639"/>
        <w:numPr>
          <w:ilvl w:val="0"/>
          <w:numId w:val="4"/>
        </w:numPr>
        <w:shd w:val="clear" w:color="auto" w:fill="auto"/>
        <w:tabs>
          <w:tab w:val="left" w:pos="969"/>
        </w:tabs>
        <w:spacing w:before="0" w:after="0" w:line="350" w:lineRule="exact"/>
        <w:ind w:left="20" w:right="40" w:firstLine="580"/>
        <w:jc w:val="both"/>
      </w:pPr>
      <w:r>
        <w:t>За многолетний добросовестный труд, высокий профессионализм, весомый вклад в развитие эстетического воспитания подрастающего поколения и по случаю 10-летия со дня основания школы:</w:t>
      </w:r>
    </w:p>
    <w:p w:rsidR="00762C97" w:rsidRDefault="00C01EAF">
      <w:pPr>
        <w:pStyle w:val="40"/>
        <w:framePr w:w="9691" w:h="786" w:hRule="exact" w:wrap="around" w:vAnchor="page" w:hAnchor="page" w:x="1010" w:y="10103"/>
        <w:shd w:val="clear" w:color="auto" w:fill="auto"/>
        <w:spacing w:after="0" w:line="365" w:lineRule="exact"/>
        <w:ind w:left="20" w:right="40"/>
        <w:jc w:val="both"/>
      </w:pPr>
      <w:r>
        <w:t>- коллектив коммунального начального специализированного учебного заведения искусств «Детская школа искусств № 6».</w:t>
      </w:r>
    </w:p>
    <w:p w:rsidR="00762C97" w:rsidRDefault="00C01EAF">
      <w:pPr>
        <w:pStyle w:val="1"/>
        <w:framePr w:w="9691" w:h="2398" w:hRule="exact" w:wrap="around" w:vAnchor="page" w:hAnchor="page" w:x="1010" w:y="11191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355" w:lineRule="exact"/>
        <w:ind w:left="20" w:right="40" w:firstLine="580"/>
        <w:jc w:val="both"/>
      </w:pPr>
      <w:r>
        <w:t>За многолетний добросовестный труд, высокий профессионализм, весомый вклад в развитие метрополитена и по случаю 44-й годовщины ввода в эксплуатацию Харьковского метрополитена:</w:t>
      </w:r>
    </w:p>
    <w:p w:rsidR="00762C97" w:rsidRDefault="00C01EAF">
      <w:pPr>
        <w:pStyle w:val="1"/>
        <w:framePr w:w="9691" w:h="2398" w:hRule="exact" w:wrap="around" w:vAnchor="page" w:hAnchor="page" w:x="1010" w:y="11191"/>
        <w:shd w:val="clear" w:color="auto" w:fill="auto"/>
        <w:tabs>
          <w:tab w:val="left" w:pos="3524"/>
        </w:tabs>
        <w:spacing w:before="0" w:after="0" w:line="319" w:lineRule="exact"/>
        <w:ind w:left="20"/>
        <w:jc w:val="both"/>
      </w:pPr>
      <w:r>
        <w:rPr>
          <w:rStyle w:val="0pt"/>
        </w:rPr>
        <w:t>Гуртовую</w:t>
      </w:r>
      <w:r>
        <w:rPr>
          <w:rStyle w:val="0pt"/>
        </w:rPr>
        <w:tab/>
      </w:r>
      <w:r>
        <w:t>- ведущего бухгалтера сектора по учету</w:t>
      </w:r>
    </w:p>
    <w:p w:rsidR="00762C97" w:rsidRDefault="00C01EAF">
      <w:pPr>
        <w:pStyle w:val="1"/>
        <w:framePr w:w="9691" w:h="2398" w:hRule="exact" w:wrap="around" w:vAnchor="page" w:hAnchor="page" w:x="1010" w:y="11191"/>
        <w:shd w:val="clear" w:color="auto" w:fill="auto"/>
        <w:tabs>
          <w:tab w:val="left" w:pos="3524"/>
          <w:tab w:val="left" w:pos="6147"/>
          <w:tab w:val="right" w:pos="9586"/>
        </w:tabs>
        <w:spacing w:before="0" w:after="0" w:line="319" w:lineRule="exact"/>
        <w:ind w:left="20"/>
        <w:jc w:val="both"/>
      </w:pPr>
      <w:r>
        <w:rPr>
          <w:rStyle w:val="0pt"/>
        </w:rPr>
        <w:t>Валентину Михайловну</w:t>
      </w:r>
      <w:r>
        <w:rPr>
          <w:rStyle w:val="0pt"/>
        </w:rPr>
        <w:tab/>
      </w:r>
      <w:r>
        <w:t>необоротных</w:t>
      </w:r>
      <w:r>
        <w:tab/>
        <w:t>активов</w:t>
      </w:r>
      <w:r>
        <w:tab/>
        <w:t>бухгалтерии</w:t>
      </w:r>
    </w:p>
    <w:p w:rsidR="00762C97" w:rsidRDefault="00C01EAF">
      <w:pPr>
        <w:pStyle w:val="1"/>
        <w:framePr w:w="9691" w:h="2398" w:hRule="exact" w:wrap="around" w:vAnchor="page" w:hAnchor="page" w:x="1010" w:y="11191"/>
        <w:shd w:val="clear" w:color="auto" w:fill="auto"/>
        <w:spacing w:before="0" w:after="0" w:line="319" w:lineRule="exact"/>
        <w:ind w:left="3540" w:right="40"/>
        <w:jc w:val="both"/>
      </w:pPr>
      <w:r>
        <w:t>коммунального предприятия «Харьковский метрополитен».</w:t>
      </w:r>
    </w:p>
    <w:p w:rsidR="00762C97" w:rsidRDefault="00C01EAF">
      <w:pPr>
        <w:pStyle w:val="1"/>
        <w:framePr w:w="9691" w:h="2411" w:hRule="exact" w:wrap="around" w:vAnchor="page" w:hAnchor="page" w:x="1010" w:y="13895"/>
        <w:numPr>
          <w:ilvl w:val="0"/>
          <w:numId w:val="4"/>
        </w:numPr>
        <w:shd w:val="clear" w:color="auto" w:fill="auto"/>
        <w:tabs>
          <w:tab w:val="left" w:pos="983"/>
        </w:tabs>
        <w:spacing w:before="0" w:after="275" w:line="365" w:lineRule="exact"/>
        <w:ind w:left="20" w:right="40" w:firstLine="580"/>
        <w:jc w:val="both"/>
      </w:pPr>
      <w:r>
        <w:t>За активную жизненную и гражданскую позицию, весомые трудовые достижения, по случаю Дня города Харькова и Дня независимости Украины:</w:t>
      </w:r>
    </w:p>
    <w:p w:rsidR="00762C97" w:rsidRDefault="00C01EAF">
      <w:pPr>
        <w:pStyle w:val="1"/>
        <w:framePr w:w="9691" w:h="2411" w:hRule="exact" w:wrap="around" w:vAnchor="page" w:hAnchor="page" w:x="1010" w:y="13895"/>
        <w:shd w:val="clear" w:color="auto" w:fill="auto"/>
        <w:tabs>
          <w:tab w:val="left" w:pos="3524"/>
        </w:tabs>
        <w:spacing w:before="0" w:after="0"/>
        <w:ind w:left="20"/>
        <w:jc w:val="both"/>
      </w:pPr>
      <w:r>
        <w:rPr>
          <w:rStyle w:val="0pt"/>
        </w:rPr>
        <w:t>Бабак</w:t>
      </w:r>
      <w:r>
        <w:rPr>
          <w:rStyle w:val="0pt"/>
        </w:rPr>
        <w:tab/>
      </w:r>
      <w:r>
        <w:t>- начальника отдела торговли Управления</w:t>
      </w:r>
    </w:p>
    <w:p w:rsidR="00762C97" w:rsidRDefault="00C01EAF">
      <w:pPr>
        <w:pStyle w:val="1"/>
        <w:framePr w:w="9691" w:h="2411" w:hRule="exact" w:wrap="around" w:vAnchor="page" w:hAnchor="page" w:x="1010" w:y="13895"/>
        <w:shd w:val="clear" w:color="auto" w:fill="auto"/>
        <w:tabs>
          <w:tab w:val="left" w:pos="3524"/>
        </w:tabs>
        <w:spacing w:before="0" w:after="0"/>
        <w:ind w:left="20"/>
        <w:jc w:val="both"/>
      </w:pPr>
      <w:r>
        <w:rPr>
          <w:rStyle w:val="0pt"/>
        </w:rPr>
        <w:t>Ирину Николаевну</w:t>
      </w:r>
      <w:r>
        <w:rPr>
          <w:rStyle w:val="0pt"/>
        </w:rPr>
        <w:tab/>
      </w:r>
      <w:r>
        <w:t>потребительского рынка Департамента</w:t>
      </w:r>
    </w:p>
    <w:p w:rsidR="00762C97" w:rsidRDefault="00C01EAF">
      <w:pPr>
        <w:pStyle w:val="1"/>
        <w:framePr w:w="9691" w:h="2411" w:hRule="exact" w:wrap="around" w:vAnchor="page" w:hAnchor="page" w:x="1010" w:y="13895"/>
        <w:shd w:val="clear" w:color="auto" w:fill="auto"/>
        <w:spacing w:before="0" w:after="0"/>
        <w:ind w:left="3540" w:right="40"/>
        <w:jc w:val="both"/>
      </w:pPr>
      <w:r>
        <w:t>административных услуг и потребительского рынка Харьковского городского совета;</w:t>
      </w:r>
    </w:p>
    <w:p w:rsidR="00762C97" w:rsidRPr="006B13B9" w:rsidRDefault="00762C97">
      <w:pPr>
        <w:rPr>
          <w:sz w:val="2"/>
          <w:szCs w:val="2"/>
        </w:rPr>
        <w:sectPr w:rsidR="00762C97" w:rsidRPr="006B13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762C97" w:rsidRDefault="00C01EAF">
      <w:pPr>
        <w:pStyle w:val="a6"/>
        <w:framePr w:wrap="around" w:vAnchor="page" w:hAnchor="page" w:x="5912" w:y="499"/>
        <w:shd w:val="clear" w:color="auto" w:fill="auto"/>
        <w:spacing w:line="210" w:lineRule="exact"/>
        <w:ind w:left="40"/>
      </w:pPr>
      <w:r>
        <w:lastRenderedPageBreak/>
        <w:t>2</w:t>
      </w:r>
    </w:p>
    <w:p w:rsidR="00762C97" w:rsidRDefault="00C01EAF">
      <w:pPr>
        <w:pStyle w:val="40"/>
        <w:framePr w:w="3298" w:h="656" w:hRule="exact" w:wrap="around" w:vAnchor="page" w:hAnchor="page" w:x="1151" w:y="1134"/>
        <w:shd w:val="clear" w:color="auto" w:fill="auto"/>
        <w:spacing w:after="0" w:line="260" w:lineRule="exact"/>
        <w:ind w:left="20"/>
        <w:jc w:val="left"/>
      </w:pPr>
      <w:r>
        <w:t>Введенскую</w:t>
      </w:r>
    </w:p>
    <w:p w:rsidR="00762C97" w:rsidRDefault="00C01EAF">
      <w:pPr>
        <w:pStyle w:val="40"/>
        <w:framePr w:w="3298" w:h="656" w:hRule="exact" w:wrap="around" w:vAnchor="page" w:hAnchor="page" w:x="1151" w:y="1134"/>
        <w:shd w:val="clear" w:color="auto" w:fill="auto"/>
        <w:spacing w:after="0" w:line="260" w:lineRule="exact"/>
        <w:ind w:left="20"/>
        <w:jc w:val="left"/>
      </w:pPr>
      <w:r>
        <w:t>Татьяну Александровну</w:t>
      </w:r>
    </w:p>
    <w:p w:rsidR="00762C97" w:rsidRDefault="00C01EAF">
      <w:pPr>
        <w:pStyle w:val="40"/>
        <w:framePr w:w="3298" w:h="1612" w:hRule="exact" w:wrap="around" w:vAnchor="page" w:hAnchor="page" w:x="1151" w:y="2650"/>
        <w:shd w:val="clear" w:color="auto" w:fill="auto"/>
        <w:spacing w:after="0" w:line="260" w:lineRule="exact"/>
        <w:ind w:left="20"/>
        <w:jc w:val="left"/>
      </w:pPr>
      <w:r>
        <w:t>Дудуку</w:t>
      </w:r>
    </w:p>
    <w:p w:rsidR="00762C97" w:rsidRDefault="00C01EAF">
      <w:pPr>
        <w:pStyle w:val="40"/>
        <w:framePr w:w="3298" w:h="1612" w:hRule="exact" w:wrap="around" w:vAnchor="page" w:hAnchor="page" w:x="1151" w:y="2650"/>
        <w:shd w:val="clear" w:color="auto" w:fill="auto"/>
        <w:spacing w:after="0" w:line="648" w:lineRule="exact"/>
        <w:ind w:left="20" w:right="20"/>
        <w:jc w:val="left"/>
      </w:pPr>
      <w:r>
        <w:t>Сергея Васильевича Замая</w:t>
      </w:r>
    </w:p>
    <w:p w:rsidR="00762C97" w:rsidRDefault="00C01EAF">
      <w:pPr>
        <w:pStyle w:val="40"/>
        <w:framePr w:w="3298" w:h="1612" w:hRule="exact" w:wrap="around" w:vAnchor="page" w:hAnchor="page" w:x="1151" w:y="2650"/>
        <w:shd w:val="clear" w:color="auto" w:fill="auto"/>
        <w:spacing w:after="0" w:line="260" w:lineRule="exact"/>
        <w:ind w:left="20"/>
        <w:jc w:val="left"/>
      </w:pPr>
      <w:r>
        <w:t>Александра Викторовича</w:t>
      </w:r>
    </w:p>
    <w:p w:rsidR="00762C97" w:rsidRDefault="00C01EAF">
      <w:pPr>
        <w:pStyle w:val="40"/>
        <w:framePr w:w="3298" w:h="647" w:hRule="exact" w:wrap="around" w:vAnchor="page" w:hAnchor="page" w:x="1151" w:y="5448"/>
        <w:shd w:val="clear" w:color="auto" w:fill="auto"/>
        <w:spacing w:after="0" w:line="260" w:lineRule="exact"/>
        <w:ind w:left="20"/>
        <w:jc w:val="left"/>
      </w:pPr>
      <w:r>
        <w:t>Коваленко</w:t>
      </w:r>
    </w:p>
    <w:p w:rsidR="00762C97" w:rsidRDefault="00C01EAF">
      <w:pPr>
        <w:pStyle w:val="40"/>
        <w:framePr w:w="3298" w:h="647" w:hRule="exact" w:wrap="around" w:vAnchor="page" w:hAnchor="page" w:x="1151" w:y="5448"/>
        <w:shd w:val="clear" w:color="auto" w:fill="auto"/>
        <w:spacing w:after="0" w:line="260" w:lineRule="exact"/>
        <w:ind w:left="20"/>
        <w:jc w:val="left"/>
      </w:pPr>
      <w:r>
        <w:t>Виталия Александровича</w:t>
      </w:r>
    </w:p>
    <w:p w:rsidR="00762C97" w:rsidRDefault="00C01EAF">
      <w:pPr>
        <w:pStyle w:val="40"/>
        <w:framePr w:w="3298" w:h="652" w:hRule="exact" w:wrap="around" w:vAnchor="page" w:hAnchor="page" w:x="1151" w:y="7272"/>
        <w:shd w:val="clear" w:color="auto" w:fill="auto"/>
        <w:spacing w:after="0" w:line="260" w:lineRule="exact"/>
        <w:ind w:left="20"/>
        <w:jc w:val="left"/>
      </w:pPr>
      <w:r>
        <w:t>Кошеленко</w:t>
      </w:r>
    </w:p>
    <w:p w:rsidR="00762C97" w:rsidRDefault="00C01EAF">
      <w:pPr>
        <w:pStyle w:val="40"/>
        <w:framePr w:w="3298" w:h="652" w:hRule="exact" w:wrap="around" w:vAnchor="page" w:hAnchor="page" w:x="1151" w:y="7272"/>
        <w:shd w:val="clear" w:color="auto" w:fill="auto"/>
        <w:spacing w:after="0" w:line="260" w:lineRule="exact"/>
        <w:ind w:left="20"/>
        <w:jc w:val="left"/>
      </w:pPr>
      <w:r>
        <w:t>Виктора Александровича</w:t>
      </w:r>
    </w:p>
    <w:p w:rsidR="00762C97" w:rsidRDefault="00C01EAF">
      <w:pPr>
        <w:pStyle w:val="40"/>
        <w:framePr w:w="3298" w:h="643" w:hRule="exact" w:wrap="around" w:vAnchor="page" w:hAnchor="page" w:x="1151" w:y="8803"/>
        <w:shd w:val="clear" w:color="auto" w:fill="auto"/>
        <w:spacing w:after="0" w:line="260" w:lineRule="exact"/>
        <w:ind w:left="20"/>
        <w:jc w:val="left"/>
      </w:pPr>
      <w:r>
        <w:t>Кулинич</w:t>
      </w:r>
    </w:p>
    <w:p w:rsidR="00762C97" w:rsidRDefault="00C01EAF">
      <w:pPr>
        <w:pStyle w:val="40"/>
        <w:framePr w:w="3298" w:h="643" w:hRule="exact" w:wrap="around" w:vAnchor="page" w:hAnchor="page" w:x="1151" w:y="8803"/>
        <w:shd w:val="clear" w:color="auto" w:fill="auto"/>
        <w:spacing w:after="0" w:line="260" w:lineRule="exact"/>
        <w:ind w:left="20"/>
        <w:jc w:val="left"/>
      </w:pPr>
      <w:r>
        <w:t>Валентину Андреевну</w:t>
      </w:r>
    </w:p>
    <w:p w:rsidR="00762C97" w:rsidRDefault="00C01EAF">
      <w:pPr>
        <w:pStyle w:val="40"/>
        <w:framePr w:w="3298" w:h="1991" w:hRule="exact" w:wrap="around" w:vAnchor="page" w:hAnchor="page" w:x="1151" w:y="10577"/>
        <w:shd w:val="clear" w:color="auto" w:fill="auto"/>
        <w:spacing w:after="542" w:line="324" w:lineRule="exact"/>
        <w:ind w:left="20" w:right="20"/>
        <w:jc w:val="left"/>
      </w:pPr>
      <w:r>
        <w:t>Кухареву Анну Петровну</w:t>
      </w:r>
    </w:p>
    <w:p w:rsidR="00762C97" w:rsidRDefault="00C01EAF">
      <w:pPr>
        <w:pStyle w:val="40"/>
        <w:framePr w:w="3298" w:h="1991" w:hRule="exact" w:wrap="around" w:vAnchor="page" w:hAnchor="page" w:x="1151" w:y="10577"/>
        <w:shd w:val="clear" w:color="auto" w:fill="auto"/>
        <w:spacing w:after="0" w:line="322" w:lineRule="exact"/>
        <w:ind w:left="20" w:right="20"/>
        <w:jc w:val="left"/>
      </w:pPr>
      <w:r>
        <w:t>Парамонова Андрея Федоровича</w:t>
      </w:r>
    </w:p>
    <w:p w:rsidR="00762C97" w:rsidRDefault="00C01EAF">
      <w:pPr>
        <w:pStyle w:val="40"/>
        <w:framePr w:w="3298" w:h="1875" w:hRule="exact" w:wrap="around" w:vAnchor="page" w:hAnchor="page" w:x="1151" w:y="13710"/>
        <w:shd w:val="clear" w:color="auto" w:fill="auto"/>
        <w:spacing w:after="527" w:line="307" w:lineRule="exact"/>
        <w:ind w:left="20" w:right="20"/>
        <w:jc w:val="left"/>
      </w:pPr>
      <w:r>
        <w:t>Рагожина Андрея Юрьевича</w:t>
      </w:r>
    </w:p>
    <w:p w:rsidR="00762C97" w:rsidRDefault="00C01EAF">
      <w:pPr>
        <w:pStyle w:val="40"/>
        <w:framePr w:w="3298" w:h="1875" w:hRule="exact" w:wrap="around" w:vAnchor="page" w:hAnchor="page" w:x="1151" w:y="13710"/>
        <w:shd w:val="clear" w:color="auto" w:fill="auto"/>
        <w:spacing w:after="0" w:line="324" w:lineRule="exact"/>
        <w:ind w:left="20" w:right="20"/>
        <w:jc w:val="left"/>
      </w:pPr>
      <w:r>
        <w:t>Рослякову Ольгу Сергеевну</w:t>
      </w:r>
    </w:p>
    <w:p w:rsidR="00762C97" w:rsidRDefault="00C01EAF">
      <w:pPr>
        <w:pStyle w:val="1"/>
        <w:framePr w:w="6067" w:h="14541" w:hRule="exact" w:wrap="around" w:vAnchor="page" w:hAnchor="page" w:x="4698" w:y="1040"/>
        <w:numPr>
          <w:ilvl w:val="0"/>
          <w:numId w:val="2"/>
        </w:numPr>
        <w:shd w:val="clear" w:color="auto" w:fill="auto"/>
        <w:spacing w:before="0" w:after="182" w:line="329" w:lineRule="exact"/>
        <w:ind w:left="20" w:right="20"/>
        <w:jc w:val="both"/>
      </w:pPr>
      <w:r>
        <w:t xml:space="preserve"> директора коммунального начального специализированного учебного учреждения искусств «Детская музыкальная школа № 15 им. В.А. Моцарта»;</w:t>
      </w:r>
    </w:p>
    <w:p w:rsidR="00762C97" w:rsidRDefault="00C01EAF">
      <w:pPr>
        <w:pStyle w:val="1"/>
        <w:framePr w:w="6067" w:h="14541" w:hRule="exact" w:wrap="around" w:vAnchor="page" w:hAnchor="page" w:x="4698" w:y="1040"/>
        <w:numPr>
          <w:ilvl w:val="0"/>
          <w:numId w:val="2"/>
        </w:numPr>
        <w:shd w:val="clear" w:color="auto" w:fill="auto"/>
        <w:spacing w:before="0" w:after="242" w:line="326" w:lineRule="exact"/>
        <w:ind w:left="20" w:right="20"/>
        <w:jc w:val="both"/>
      </w:pPr>
      <w:r>
        <w:t xml:space="preserve"> депутата Харьковского городского совета 7 созыва;</w:t>
      </w:r>
    </w:p>
    <w:p w:rsidR="00762C97" w:rsidRDefault="00C01EAF">
      <w:pPr>
        <w:pStyle w:val="1"/>
        <w:framePr w:w="6067" w:h="14541" w:hRule="exact" w:wrap="around" w:vAnchor="page" w:hAnchor="page" w:x="4698" w:y="1040"/>
        <w:numPr>
          <w:ilvl w:val="0"/>
          <w:numId w:val="2"/>
        </w:numPr>
        <w:shd w:val="clear" w:color="auto" w:fill="auto"/>
        <w:tabs>
          <w:tab w:val="right" w:pos="6049"/>
        </w:tabs>
        <w:spacing w:before="0" w:after="182" w:line="324" w:lineRule="exact"/>
        <w:ind w:left="20" w:right="20"/>
        <w:jc w:val="both"/>
      </w:pPr>
      <w:r>
        <w:t xml:space="preserve"> начальника</w:t>
      </w:r>
      <w:r>
        <w:tab/>
        <w:t>дорожно-эксплуатационного филиала-6 коммунального подрядного специализированного предприятия по ремонту и строительству автодорог г. Харькова « Дорремстрой»;</w:t>
      </w:r>
    </w:p>
    <w:p w:rsidR="00762C97" w:rsidRDefault="00C01EAF">
      <w:pPr>
        <w:pStyle w:val="1"/>
        <w:framePr w:w="6067" w:h="14541" w:hRule="exact" w:wrap="around" w:vAnchor="page" w:hAnchor="page" w:x="4698" w:y="1040"/>
        <w:numPr>
          <w:ilvl w:val="0"/>
          <w:numId w:val="2"/>
        </w:numPr>
        <w:shd w:val="clear" w:color="auto" w:fill="auto"/>
        <w:spacing w:before="0" w:after="178"/>
        <w:ind w:left="20" w:right="20"/>
        <w:jc w:val="both"/>
      </w:pPr>
      <w:r>
        <w:t xml:space="preserve"> заместителя директора департамента - начальника Управления менеджмента и маркетинга в сфере спорта Департамента по делам семьи, молодежи и спорта Харьковского городского совета;</w:t>
      </w:r>
    </w:p>
    <w:p w:rsidR="00762C97" w:rsidRDefault="00C01EAF">
      <w:pPr>
        <w:pStyle w:val="1"/>
        <w:framePr w:w="6067" w:h="14541" w:hRule="exact" w:wrap="around" w:vAnchor="page" w:hAnchor="page" w:x="4698" w:y="1040"/>
        <w:numPr>
          <w:ilvl w:val="0"/>
          <w:numId w:val="2"/>
        </w:numPr>
        <w:shd w:val="clear" w:color="auto" w:fill="auto"/>
        <w:tabs>
          <w:tab w:val="center" w:pos="3282"/>
          <w:tab w:val="right" w:pos="6049"/>
        </w:tabs>
        <w:spacing w:before="0" w:after="0" w:line="324" w:lineRule="exact"/>
        <w:ind w:left="20" w:right="20"/>
        <w:jc w:val="both"/>
      </w:pPr>
      <w:r>
        <w:t xml:space="preserve"> начальника управления по текущему содержанию и ремонту жилищного фонда Департамента</w:t>
      </w:r>
      <w:r>
        <w:tab/>
        <w:t>жилищного</w:t>
      </w:r>
      <w:r>
        <w:tab/>
        <w:t>хозяйства</w:t>
      </w:r>
    </w:p>
    <w:p w:rsidR="00762C97" w:rsidRDefault="00C01EAF">
      <w:pPr>
        <w:pStyle w:val="1"/>
        <w:framePr w:w="6067" w:h="14541" w:hRule="exact" w:wrap="around" w:vAnchor="page" w:hAnchor="page" w:x="4698" w:y="1040"/>
        <w:shd w:val="clear" w:color="auto" w:fill="auto"/>
        <w:spacing w:before="0" w:after="186" w:line="324" w:lineRule="exact"/>
        <w:ind w:left="20"/>
        <w:jc w:val="both"/>
      </w:pPr>
      <w:r>
        <w:t>Харьковского городского совета;</w:t>
      </w:r>
    </w:p>
    <w:p w:rsidR="00762C97" w:rsidRDefault="00C01EAF" w:rsidP="006B13B9">
      <w:pPr>
        <w:pStyle w:val="1"/>
        <w:framePr w:w="6067" w:h="14541" w:hRule="exact" w:wrap="around" w:vAnchor="page" w:hAnchor="page" w:x="4698" w:y="1040"/>
        <w:numPr>
          <w:ilvl w:val="0"/>
          <w:numId w:val="2"/>
        </w:numPr>
        <w:shd w:val="clear" w:color="auto" w:fill="auto"/>
        <w:tabs>
          <w:tab w:val="left" w:pos="1418"/>
          <w:tab w:val="right" w:pos="6049"/>
        </w:tabs>
        <w:spacing w:before="0" w:after="0" w:line="317" w:lineRule="exact"/>
        <w:ind w:left="20" w:right="20"/>
        <w:jc w:val="both"/>
      </w:pPr>
      <w:r>
        <w:t xml:space="preserve"> старшего инспектора отдела торговли Управления</w:t>
      </w:r>
      <w:r>
        <w:tab/>
        <w:t>потребительского</w:t>
      </w:r>
      <w:r>
        <w:tab/>
        <w:t>рынка</w:t>
      </w:r>
    </w:p>
    <w:p w:rsidR="00762C97" w:rsidRDefault="00C01EAF">
      <w:pPr>
        <w:pStyle w:val="1"/>
        <w:framePr w:w="6067" w:h="14541" w:hRule="exact" w:wrap="around" w:vAnchor="page" w:hAnchor="page" w:x="4698" w:y="1040"/>
        <w:shd w:val="clear" w:color="auto" w:fill="auto"/>
        <w:spacing w:before="0" w:after="176" w:line="317" w:lineRule="exact"/>
        <w:ind w:left="20" w:right="20"/>
        <w:jc w:val="both"/>
      </w:pPr>
      <w:r>
        <w:t>Департамента административных услуг и потребительского рынка Харьковского городского совета;</w:t>
      </w:r>
    </w:p>
    <w:p w:rsidR="00762C97" w:rsidRDefault="00C01EAF">
      <w:pPr>
        <w:pStyle w:val="1"/>
        <w:framePr w:w="6067" w:h="14541" w:hRule="exact" w:wrap="around" w:vAnchor="page" w:hAnchor="page" w:x="4698" w:y="1040"/>
        <w:numPr>
          <w:ilvl w:val="0"/>
          <w:numId w:val="2"/>
        </w:numPr>
        <w:shd w:val="clear" w:color="auto" w:fill="auto"/>
        <w:spacing w:before="0" w:after="242"/>
        <w:ind w:left="20" w:right="20"/>
        <w:jc w:val="both"/>
      </w:pPr>
      <w:r>
        <w:t xml:space="preserve"> заместителя директора Департамента бюджета и финансов Харьковского городского совета по правовой и организационной работе;</w:t>
      </w:r>
    </w:p>
    <w:p w:rsidR="00762C97" w:rsidRDefault="006B13B9" w:rsidP="006B13B9">
      <w:pPr>
        <w:pStyle w:val="1"/>
        <w:framePr w:w="6067" w:h="14541" w:hRule="exact" w:wrap="around" w:vAnchor="page" w:hAnchor="page" w:x="4698" w:y="1040"/>
        <w:numPr>
          <w:ilvl w:val="0"/>
          <w:numId w:val="2"/>
        </w:numPr>
        <w:shd w:val="clear" w:color="auto" w:fill="auto"/>
        <w:tabs>
          <w:tab w:val="left" w:pos="426"/>
          <w:tab w:val="right" w:pos="6049"/>
        </w:tabs>
        <w:spacing w:before="0" w:after="0" w:line="319" w:lineRule="exact"/>
        <w:ind w:left="20"/>
        <w:jc w:val="both"/>
      </w:pPr>
      <w:r>
        <w:t xml:space="preserve">Эксперта </w:t>
      </w:r>
      <w:r w:rsidR="00C01EAF">
        <w:t>Объединения</w:t>
      </w:r>
      <w:r>
        <w:rPr>
          <w:lang w:val="en-US"/>
        </w:rPr>
        <w:t xml:space="preserve"> </w:t>
      </w:r>
      <w:r w:rsidR="00C01EAF">
        <w:t>организаций</w:t>
      </w:r>
    </w:p>
    <w:p w:rsidR="00762C97" w:rsidRDefault="00C01EAF">
      <w:pPr>
        <w:pStyle w:val="1"/>
        <w:framePr w:w="6067" w:h="14541" w:hRule="exact" w:wrap="around" w:vAnchor="page" w:hAnchor="page" w:x="4698" w:y="1040"/>
        <w:shd w:val="clear" w:color="auto" w:fill="auto"/>
        <w:tabs>
          <w:tab w:val="left" w:pos="2130"/>
          <w:tab w:val="right" w:pos="6049"/>
        </w:tabs>
        <w:spacing w:before="0" w:after="0" w:line="319" w:lineRule="exact"/>
        <w:ind w:left="20" w:right="20"/>
        <w:jc w:val="both"/>
      </w:pPr>
      <w:r>
        <w:t>работодателей Харьковщины по истории развития</w:t>
      </w:r>
      <w:r>
        <w:tab/>
        <w:t>предпринимательства</w:t>
      </w:r>
      <w:r>
        <w:tab/>
        <w:t>и</w:t>
      </w:r>
    </w:p>
    <w:p w:rsidR="00762C97" w:rsidRDefault="00C01EAF">
      <w:pPr>
        <w:pStyle w:val="1"/>
        <w:framePr w:w="6067" w:h="14541" w:hRule="exact" w:wrap="around" w:vAnchor="page" w:hAnchor="page" w:x="4698" w:y="1040"/>
        <w:shd w:val="clear" w:color="auto" w:fill="auto"/>
        <w:spacing w:before="0" w:after="186" w:line="319" w:lineRule="exact"/>
        <w:ind w:left="20" w:right="20"/>
        <w:jc w:val="both"/>
      </w:pPr>
      <w:r>
        <w:t>промышленности Харьковской области, частного предпринимателя;</w:t>
      </w:r>
    </w:p>
    <w:p w:rsidR="00762C97" w:rsidRDefault="00C01EAF">
      <w:pPr>
        <w:pStyle w:val="1"/>
        <w:framePr w:w="6067" w:h="14541" w:hRule="exact" w:wrap="around" w:vAnchor="page" w:hAnchor="page" w:x="4698" w:y="1040"/>
        <w:numPr>
          <w:ilvl w:val="0"/>
          <w:numId w:val="2"/>
        </w:numPr>
        <w:shd w:val="clear" w:color="auto" w:fill="auto"/>
        <w:spacing w:before="0" w:after="172" w:line="312" w:lineRule="exact"/>
        <w:ind w:left="20" w:right="20"/>
        <w:jc w:val="both"/>
      </w:pPr>
      <w:r>
        <w:t xml:space="preserve"> главного инженера Роганского филиала коммунального предприятия «Харьковские тепловые сети»;</w:t>
      </w:r>
    </w:p>
    <w:p w:rsidR="00762C97" w:rsidRDefault="00C01EAF">
      <w:pPr>
        <w:pStyle w:val="1"/>
        <w:framePr w:w="6067" w:h="14541" w:hRule="exact" w:wrap="around" w:vAnchor="page" w:hAnchor="page" w:x="4698" w:y="1040"/>
        <w:numPr>
          <w:ilvl w:val="0"/>
          <w:numId w:val="2"/>
        </w:numPr>
        <w:shd w:val="clear" w:color="auto" w:fill="auto"/>
        <w:spacing w:before="0" w:after="0"/>
        <w:ind w:left="20" w:right="20"/>
        <w:jc w:val="both"/>
      </w:pPr>
      <w:r>
        <w:t xml:space="preserve"> начальника хозяйственной группы Управления образования администрации Новобаварского</w:t>
      </w:r>
    </w:p>
    <w:p w:rsidR="00762C97" w:rsidRDefault="00762C97">
      <w:pPr>
        <w:rPr>
          <w:sz w:val="2"/>
          <w:szCs w:val="2"/>
        </w:rPr>
        <w:sectPr w:rsidR="00762C9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62C97" w:rsidRDefault="00C01EAF">
      <w:pPr>
        <w:pStyle w:val="a6"/>
        <w:framePr w:w="9754" w:h="249" w:hRule="exact" w:wrap="around" w:vAnchor="page" w:hAnchor="page" w:x="964" w:y="1093"/>
        <w:shd w:val="clear" w:color="auto" w:fill="auto"/>
        <w:spacing w:line="210" w:lineRule="exact"/>
        <w:jc w:val="center"/>
      </w:pPr>
      <w:r>
        <w:lastRenderedPageBreak/>
        <w:t>3</w:t>
      </w:r>
    </w:p>
    <w:p w:rsidR="00762C97" w:rsidRDefault="00C01EAF">
      <w:pPr>
        <w:pStyle w:val="1"/>
        <w:framePr w:w="9953" w:h="14337" w:hRule="exact" w:wrap="around" w:vAnchor="page" w:hAnchor="page" w:x="993" w:y="1410"/>
        <w:shd w:val="clear" w:color="auto" w:fill="auto"/>
        <w:spacing w:before="0" w:after="159" w:line="260" w:lineRule="exact"/>
        <w:ind w:left="3560"/>
      </w:pPr>
      <w:r>
        <w:t>района Харьковского городского совета;</w:t>
      </w:r>
    </w:p>
    <w:p w:rsidR="00762C97" w:rsidRDefault="00C01EAF">
      <w:pPr>
        <w:pStyle w:val="1"/>
        <w:framePr w:w="9953" w:h="14337" w:hRule="exact" w:wrap="around" w:vAnchor="page" w:hAnchor="page" w:x="993" w:y="1410"/>
        <w:shd w:val="clear" w:color="auto" w:fill="auto"/>
        <w:tabs>
          <w:tab w:val="left" w:pos="3517"/>
        </w:tabs>
        <w:spacing w:before="0" w:after="0" w:line="324" w:lineRule="exact"/>
        <w:ind w:left="20"/>
        <w:jc w:val="both"/>
      </w:pPr>
      <w:r>
        <w:rPr>
          <w:rStyle w:val="0pt"/>
        </w:rPr>
        <w:t>Рипко</w:t>
      </w:r>
      <w:r>
        <w:rPr>
          <w:rStyle w:val="0pt"/>
        </w:rPr>
        <w:tab/>
      </w:r>
      <w:r>
        <w:t>- директора коммунального начального</w:t>
      </w:r>
    </w:p>
    <w:p w:rsidR="00762C97" w:rsidRDefault="00C01EAF">
      <w:pPr>
        <w:pStyle w:val="1"/>
        <w:framePr w:w="9953" w:h="14337" w:hRule="exact" w:wrap="around" w:vAnchor="page" w:hAnchor="page" w:x="993" w:y="1410"/>
        <w:shd w:val="clear" w:color="auto" w:fill="auto"/>
        <w:tabs>
          <w:tab w:val="left" w:pos="3517"/>
        </w:tabs>
        <w:spacing w:before="0" w:after="0" w:line="324" w:lineRule="exact"/>
        <w:ind w:left="20"/>
        <w:jc w:val="both"/>
      </w:pPr>
      <w:r>
        <w:rPr>
          <w:rStyle w:val="0pt"/>
        </w:rPr>
        <w:t>Викторию Петровну</w:t>
      </w:r>
      <w:r>
        <w:rPr>
          <w:rStyle w:val="0pt"/>
        </w:rPr>
        <w:tab/>
      </w:r>
      <w:r>
        <w:t>специализированного учебного учреждения</w:t>
      </w:r>
    </w:p>
    <w:p w:rsidR="00762C97" w:rsidRDefault="00C01EAF">
      <w:pPr>
        <w:pStyle w:val="1"/>
        <w:framePr w:w="9953" w:h="14337" w:hRule="exact" w:wrap="around" w:vAnchor="page" w:hAnchor="page" w:x="993" w:y="1410"/>
        <w:shd w:val="clear" w:color="auto" w:fill="auto"/>
        <w:spacing w:before="0" w:after="294" w:line="324" w:lineRule="exact"/>
        <w:ind w:left="3560"/>
      </w:pPr>
      <w:r>
        <w:t>искусств «Детская школа искусств № 3»;</w:t>
      </w:r>
    </w:p>
    <w:p w:rsidR="00762C97" w:rsidRDefault="00C01EAF">
      <w:pPr>
        <w:pStyle w:val="1"/>
        <w:framePr w:w="9953" w:h="14337" w:hRule="exact" w:wrap="around" w:vAnchor="page" w:hAnchor="page" w:x="993" w:y="1410"/>
        <w:shd w:val="clear" w:color="auto" w:fill="auto"/>
        <w:tabs>
          <w:tab w:val="left" w:pos="3517"/>
        </w:tabs>
        <w:spacing w:before="0" w:after="0" w:line="331" w:lineRule="exact"/>
        <w:ind w:left="20"/>
        <w:jc w:val="both"/>
      </w:pPr>
      <w:r>
        <w:rPr>
          <w:rStyle w:val="0pt"/>
        </w:rPr>
        <w:t>Рудя</w:t>
      </w:r>
      <w:r>
        <w:rPr>
          <w:rStyle w:val="0pt"/>
        </w:rPr>
        <w:tab/>
      </w:r>
      <w:r>
        <w:t>- директора Департамента международного</w:t>
      </w:r>
    </w:p>
    <w:p w:rsidR="00762C97" w:rsidRDefault="00C01EAF">
      <w:pPr>
        <w:pStyle w:val="1"/>
        <w:framePr w:w="9953" w:h="14337" w:hRule="exact" w:wrap="around" w:vAnchor="page" w:hAnchor="page" w:x="993" w:y="1410"/>
        <w:shd w:val="clear" w:color="auto" w:fill="auto"/>
        <w:spacing w:before="0" w:after="308" w:line="331" w:lineRule="exact"/>
        <w:ind w:left="20"/>
        <w:jc w:val="both"/>
      </w:pPr>
      <w:r>
        <w:rPr>
          <w:rStyle w:val="0pt"/>
        </w:rPr>
        <w:t xml:space="preserve">Виктора Александровича </w:t>
      </w:r>
      <w:r>
        <w:t>сотрудничества Харьковского городского совета;</w:t>
      </w:r>
    </w:p>
    <w:p w:rsidR="00762C97" w:rsidRDefault="00C01EAF">
      <w:pPr>
        <w:pStyle w:val="1"/>
        <w:framePr w:w="9953" w:h="14337" w:hRule="exact" w:wrap="around" w:vAnchor="page" w:hAnchor="page" w:x="993" w:y="1410"/>
        <w:shd w:val="clear" w:color="auto" w:fill="auto"/>
        <w:tabs>
          <w:tab w:val="left" w:pos="3517"/>
        </w:tabs>
        <w:spacing w:before="0" w:after="0"/>
        <w:ind w:left="20"/>
        <w:jc w:val="both"/>
      </w:pPr>
      <w:r>
        <w:rPr>
          <w:rStyle w:val="0pt"/>
        </w:rPr>
        <w:t>Чепурную</w:t>
      </w:r>
      <w:r>
        <w:rPr>
          <w:rStyle w:val="0pt"/>
        </w:rPr>
        <w:tab/>
      </w:r>
      <w:r>
        <w:t>- заместителя начальника отдела развития</w:t>
      </w:r>
    </w:p>
    <w:p w:rsidR="00762C97" w:rsidRDefault="00C01EAF">
      <w:pPr>
        <w:pStyle w:val="1"/>
        <w:framePr w:w="9953" w:h="14337" w:hRule="exact" w:wrap="around" w:vAnchor="page" w:hAnchor="page" w:x="993" w:y="1410"/>
        <w:shd w:val="clear" w:color="auto" w:fill="auto"/>
        <w:tabs>
          <w:tab w:val="left" w:pos="3517"/>
          <w:tab w:val="right" w:pos="9591"/>
        </w:tabs>
        <w:spacing w:before="0" w:after="0"/>
        <w:ind w:left="20"/>
        <w:jc w:val="both"/>
      </w:pPr>
      <w:r>
        <w:rPr>
          <w:rStyle w:val="0pt"/>
        </w:rPr>
        <w:t>Елену Ивановну</w:t>
      </w:r>
      <w:r>
        <w:rPr>
          <w:rStyle w:val="0pt"/>
        </w:rPr>
        <w:tab/>
      </w:r>
      <w:r>
        <w:t>предпринимательства</w:t>
      </w:r>
      <w:r w:rsidR="006B13B9">
        <w:rPr>
          <w:lang w:val="en-US"/>
        </w:rPr>
        <w:t xml:space="preserve"> </w:t>
      </w:r>
      <w:r>
        <w:t>Департамента</w:t>
      </w:r>
    </w:p>
    <w:p w:rsidR="00762C97" w:rsidRDefault="00C01EAF">
      <w:pPr>
        <w:pStyle w:val="1"/>
        <w:framePr w:w="9953" w:h="14337" w:hRule="exact" w:wrap="around" w:vAnchor="page" w:hAnchor="page" w:x="993" w:y="1410"/>
        <w:shd w:val="clear" w:color="auto" w:fill="auto"/>
        <w:spacing w:before="0" w:after="283" w:line="329" w:lineRule="exact"/>
        <w:ind w:left="3560" w:right="380"/>
      </w:pPr>
      <w:r>
        <w:t>административных услуг и потребительского рынка Харьковского городского совета.</w:t>
      </w:r>
    </w:p>
    <w:p w:rsidR="00762C97" w:rsidRDefault="00C01EAF">
      <w:pPr>
        <w:pStyle w:val="1"/>
        <w:framePr w:w="9953" w:h="14337" w:hRule="exact" w:wrap="around" w:vAnchor="page" w:hAnchor="page" w:x="993" w:y="1410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372" w:line="350" w:lineRule="exact"/>
        <w:ind w:left="20" w:right="260" w:firstLine="600"/>
        <w:jc w:val="both"/>
      </w:pPr>
      <w:r>
        <w:t>За многолетний добросовестный труд, активную жизненную позицию, весомый личный вклад в развитие ветеранского движения, патриотическое воспитание молодежи и по случаю 76-й годовщины освобождения города Харькова от нацистских захватчиков ветеранов: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61" w:line="260" w:lineRule="exact"/>
        <w:ind w:left="440"/>
        <w:jc w:val="left"/>
      </w:pPr>
      <w:r>
        <w:t xml:space="preserve"> Бакуна Ивана Ивановича;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0" w:line="482" w:lineRule="exact"/>
        <w:ind w:left="440"/>
        <w:jc w:val="left"/>
      </w:pPr>
      <w:r>
        <w:t xml:space="preserve"> Безлепкина Анатолия Степановича;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0" w:line="482" w:lineRule="exact"/>
        <w:ind w:left="440"/>
        <w:jc w:val="left"/>
      </w:pPr>
      <w:r>
        <w:t xml:space="preserve"> Белякову Анастасию Семёновну;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0" w:line="482" w:lineRule="exact"/>
        <w:ind w:left="440"/>
        <w:jc w:val="left"/>
      </w:pPr>
      <w:r>
        <w:t xml:space="preserve"> Бырлова Анатолия Андреевича;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0" w:line="482" w:lineRule="exact"/>
        <w:ind w:left="440"/>
        <w:jc w:val="left"/>
      </w:pPr>
      <w:r>
        <w:t xml:space="preserve"> Быстрицкого Андрея Михайловича;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0" w:line="490" w:lineRule="exact"/>
        <w:ind w:left="440"/>
        <w:jc w:val="left"/>
      </w:pPr>
      <w:r>
        <w:t xml:space="preserve"> Власова Владимира Петровича;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0" w:line="490" w:lineRule="exact"/>
        <w:ind w:left="440"/>
        <w:jc w:val="left"/>
      </w:pPr>
      <w:r>
        <w:t xml:space="preserve"> Волжана Николая Афанасьевича;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0" w:line="490" w:lineRule="exact"/>
        <w:ind w:left="440"/>
        <w:jc w:val="left"/>
      </w:pPr>
      <w:r>
        <w:t xml:space="preserve"> Волынского Исаака Иосифовича;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0" w:line="490" w:lineRule="exact"/>
        <w:ind w:left="440"/>
        <w:jc w:val="left"/>
      </w:pPr>
      <w:r>
        <w:t xml:space="preserve"> Гаврилова Сергея Сергеевича;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0" w:line="490" w:lineRule="exact"/>
        <w:ind w:left="440"/>
        <w:jc w:val="left"/>
      </w:pPr>
      <w:r>
        <w:t xml:space="preserve"> Гаевскую Зою Михайловну;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0" w:line="490" w:lineRule="exact"/>
        <w:ind w:left="440"/>
        <w:jc w:val="left"/>
      </w:pPr>
      <w:r>
        <w:t xml:space="preserve"> Галактионова Владимира Федоровича;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0" w:line="490" w:lineRule="exact"/>
        <w:ind w:left="440"/>
        <w:jc w:val="left"/>
      </w:pPr>
      <w:r>
        <w:t xml:space="preserve"> Гаркушу Лидию Григорьевну;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0" w:line="490" w:lineRule="exact"/>
        <w:ind w:left="440"/>
        <w:jc w:val="left"/>
      </w:pPr>
      <w:r>
        <w:t xml:space="preserve"> Голубничего Андрея Васильевича;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0" w:line="490" w:lineRule="exact"/>
        <w:ind w:left="440"/>
        <w:jc w:val="left"/>
      </w:pPr>
      <w:r>
        <w:t xml:space="preserve"> Горбунова Андрея Васильевича;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0" w:line="490" w:lineRule="exact"/>
        <w:ind w:left="440"/>
        <w:jc w:val="left"/>
      </w:pPr>
      <w:r>
        <w:t xml:space="preserve"> Гринченко Владимира Яковича;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237" w:line="260" w:lineRule="exact"/>
        <w:ind w:left="440"/>
        <w:jc w:val="left"/>
      </w:pPr>
      <w:r>
        <w:t xml:space="preserve"> Жомир Прасковью Емельяновну;</w:t>
      </w:r>
    </w:p>
    <w:p w:rsidR="00762C97" w:rsidRDefault="00C01EAF">
      <w:pPr>
        <w:pStyle w:val="40"/>
        <w:framePr w:w="9953" w:h="14337" w:hRule="exact" w:wrap="around" w:vAnchor="page" w:hAnchor="page" w:x="993" w:y="1410"/>
        <w:numPr>
          <w:ilvl w:val="0"/>
          <w:numId w:val="2"/>
        </w:numPr>
        <w:shd w:val="clear" w:color="auto" w:fill="auto"/>
        <w:spacing w:after="0" w:line="260" w:lineRule="exact"/>
        <w:ind w:left="440"/>
        <w:jc w:val="left"/>
      </w:pPr>
      <w:r>
        <w:t xml:space="preserve"> Запевалова Георгия Евгеньевича;</w:t>
      </w:r>
    </w:p>
    <w:p w:rsidR="00762C97" w:rsidRDefault="00762C97">
      <w:pPr>
        <w:rPr>
          <w:sz w:val="2"/>
          <w:szCs w:val="2"/>
        </w:rPr>
        <w:sectPr w:rsidR="00762C9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62C97" w:rsidRDefault="00C01EAF">
      <w:pPr>
        <w:pStyle w:val="a6"/>
        <w:framePr w:w="9706" w:h="239" w:hRule="exact" w:wrap="around" w:vAnchor="page" w:hAnchor="page" w:x="1114" w:y="1093"/>
        <w:shd w:val="clear" w:color="auto" w:fill="auto"/>
        <w:spacing w:line="210" w:lineRule="exact"/>
        <w:ind w:left="40"/>
        <w:jc w:val="center"/>
      </w:pPr>
      <w:r>
        <w:lastRenderedPageBreak/>
        <w:t>4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502" w:lineRule="exact"/>
        <w:ind w:left="380"/>
        <w:jc w:val="left"/>
      </w:pPr>
      <w:r>
        <w:t xml:space="preserve"> Иващенко Лидию Яковлевну;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502" w:lineRule="exact"/>
        <w:ind w:left="380"/>
        <w:jc w:val="left"/>
      </w:pPr>
      <w:r>
        <w:t xml:space="preserve"> Калашника Ивана Денисовича;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502" w:lineRule="exact"/>
        <w:ind w:left="380"/>
        <w:jc w:val="left"/>
      </w:pPr>
      <w:r>
        <w:t xml:space="preserve"> Кирюшина Александра Петровича;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Ключереву Елену Александровну;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Ковтуна Евгения Петровича;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Корепанову Клавдию Афанасьевну;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Корогода Василия Петровича;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Кучерявенко Гертруду Анатольевну;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Лазарева Демьяна Ивановича;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Лесик Наталью Ивановну;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Лихобабу Петра Тимофеевича;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Лобанова Дмитрия Ивановича;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Лошкаеву Веру Ивановну;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Мухина Виктора Васильевича;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Мухина Владимира Петровича;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Обозного Ивана Ивановича;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Петухову Александру Егоровну;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Посохова Алексея Петровича;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Тищенко Инну Витальевну;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Чукович Клавдию Михайловну;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Шейна Павла Ивановича;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0" w:line="487" w:lineRule="exact"/>
        <w:ind w:left="380"/>
        <w:jc w:val="left"/>
      </w:pPr>
      <w:r>
        <w:t xml:space="preserve"> Шкуру Кирилла Андрияновича;</w:t>
      </w:r>
    </w:p>
    <w:p w:rsidR="00762C97" w:rsidRDefault="00C01EAF">
      <w:pPr>
        <w:pStyle w:val="40"/>
        <w:framePr w:w="9653" w:h="14162" w:hRule="exact" w:wrap="around" w:vAnchor="page" w:hAnchor="page" w:x="1143" w:y="1220"/>
        <w:numPr>
          <w:ilvl w:val="0"/>
          <w:numId w:val="2"/>
        </w:numPr>
        <w:shd w:val="clear" w:color="auto" w:fill="auto"/>
        <w:spacing w:after="462" w:line="487" w:lineRule="exact"/>
        <w:ind w:left="380"/>
        <w:jc w:val="left"/>
      </w:pPr>
      <w:r>
        <w:t xml:space="preserve"> Ярошенко Ольгу Матвеевну.</w:t>
      </w:r>
    </w:p>
    <w:p w:rsidR="00762C97" w:rsidRDefault="00C01EAF">
      <w:pPr>
        <w:pStyle w:val="1"/>
        <w:framePr w:w="9653" w:h="14162" w:hRule="exact" w:wrap="around" w:vAnchor="page" w:hAnchor="page" w:x="1143" w:y="1220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277" w:line="360" w:lineRule="exact"/>
        <w:ind w:left="40" w:firstLine="520"/>
        <w:jc w:val="both"/>
      </w:pPr>
      <w:r>
        <w:t>За многолетний добросовестный труд, высокий профессионализм, весомый вклад в развитие сферы железнодорожного транспорта Украины и по случаю 150-летия со дня прибытия на вокзал города Харькова первого поезда:</w:t>
      </w:r>
    </w:p>
    <w:p w:rsidR="00762C97" w:rsidRDefault="00C01EAF">
      <w:pPr>
        <w:pStyle w:val="40"/>
        <w:framePr w:w="9653" w:h="14162" w:hRule="exact" w:wrap="around" w:vAnchor="page" w:hAnchor="page" w:x="1143" w:y="1220"/>
        <w:shd w:val="clear" w:color="auto" w:fill="auto"/>
        <w:spacing w:after="0" w:line="314" w:lineRule="exact"/>
        <w:ind w:left="40"/>
        <w:jc w:val="both"/>
      </w:pPr>
      <w:r>
        <w:t>- коллектив производственного подразделения вокзал станции Харьков- Пассажирский филиала «Пассажирская компания» акционерного общества «Украинская железная дорога»;</w:t>
      </w:r>
    </w:p>
    <w:p w:rsidR="00762C97" w:rsidRDefault="00762C97">
      <w:pPr>
        <w:rPr>
          <w:sz w:val="2"/>
          <w:szCs w:val="2"/>
        </w:rPr>
        <w:sectPr w:rsidR="00762C9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62C97" w:rsidRDefault="00C01EAF">
      <w:pPr>
        <w:pStyle w:val="a6"/>
        <w:framePr w:wrap="around" w:vAnchor="page" w:hAnchor="page" w:x="5705" w:y="772"/>
        <w:shd w:val="clear" w:color="auto" w:fill="auto"/>
        <w:spacing w:line="210" w:lineRule="exact"/>
        <w:ind w:left="40"/>
      </w:pPr>
      <w:r>
        <w:lastRenderedPageBreak/>
        <w:t>5</w:t>
      </w:r>
    </w:p>
    <w:p w:rsidR="00762C97" w:rsidRDefault="00C01EAF">
      <w:pPr>
        <w:pStyle w:val="40"/>
        <w:framePr w:w="3062" w:h="632" w:hRule="exact" w:wrap="around" w:vAnchor="page" w:hAnchor="page" w:x="1030" w:y="1076"/>
        <w:shd w:val="clear" w:color="auto" w:fill="auto"/>
        <w:spacing w:after="0" w:line="260" w:lineRule="exact"/>
        <w:jc w:val="left"/>
      </w:pPr>
      <w:r>
        <w:rPr>
          <w:lang w:val="uk-UA" w:eastAsia="uk-UA" w:bidi="uk-UA"/>
        </w:rPr>
        <w:t>Чалого</w:t>
      </w:r>
    </w:p>
    <w:p w:rsidR="00762C97" w:rsidRDefault="00C01EAF">
      <w:pPr>
        <w:pStyle w:val="40"/>
        <w:framePr w:w="3062" w:h="632" w:hRule="exact" w:wrap="around" w:vAnchor="page" w:hAnchor="page" w:x="1030" w:y="1076"/>
        <w:shd w:val="clear" w:color="auto" w:fill="auto"/>
        <w:spacing w:after="0" w:line="260" w:lineRule="exact"/>
        <w:jc w:val="left"/>
      </w:pPr>
      <w:r>
        <w:t>Анатолия Дмитриевича</w:t>
      </w:r>
    </w:p>
    <w:p w:rsidR="00762C97" w:rsidRDefault="00C01EAF">
      <w:pPr>
        <w:pStyle w:val="1"/>
        <w:framePr w:w="6043" w:h="1878" w:hRule="exact" w:wrap="around" w:vAnchor="page" w:hAnchor="page" w:x="4582" w:y="984"/>
        <w:shd w:val="clear" w:color="auto" w:fill="auto"/>
        <w:tabs>
          <w:tab w:val="center" w:pos="2407"/>
          <w:tab w:val="right" w:pos="6024"/>
        </w:tabs>
        <w:spacing w:before="0" w:after="0" w:line="362" w:lineRule="exact"/>
        <w:jc w:val="both"/>
      </w:pPr>
      <w:r>
        <w:t>- мастера</w:t>
      </w:r>
      <w:r>
        <w:tab/>
        <w:t>участка</w:t>
      </w:r>
      <w:r>
        <w:tab/>
        <w:t>производственного</w:t>
      </w:r>
    </w:p>
    <w:p w:rsidR="00762C97" w:rsidRDefault="00C01EAF">
      <w:pPr>
        <w:pStyle w:val="1"/>
        <w:framePr w:w="6043" w:h="1878" w:hRule="exact" w:wrap="around" w:vAnchor="page" w:hAnchor="page" w:x="4582" w:y="984"/>
        <w:shd w:val="clear" w:color="auto" w:fill="auto"/>
        <w:spacing w:before="0" w:after="0" w:line="362" w:lineRule="exact"/>
        <w:jc w:val="both"/>
      </w:pPr>
      <w:r>
        <w:t>подразделения вокзал станции Харьков- Пассажирский филиала «Пассажирская компания» акционерного общества «Украинская железная дорога»;</w:t>
      </w:r>
    </w:p>
    <w:p w:rsidR="00762C97" w:rsidRDefault="00C01EAF">
      <w:pPr>
        <w:pStyle w:val="40"/>
        <w:framePr w:w="2952" w:h="652" w:hRule="exact" w:wrap="around" w:vAnchor="page" w:hAnchor="page" w:x="1044" w:y="3216"/>
        <w:shd w:val="clear" w:color="auto" w:fill="auto"/>
        <w:spacing w:after="0" w:line="260" w:lineRule="exact"/>
        <w:jc w:val="left"/>
      </w:pPr>
      <w:r>
        <w:t>Чалого</w:t>
      </w:r>
    </w:p>
    <w:p w:rsidR="00762C97" w:rsidRDefault="00C01EAF">
      <w:pPr>
        <w:pStyle w:val="40"/>
        <w:framePr w:w="2952" w:h="652" w:hRule="exact" w:wrap="around" w:vAnchor="page" w:hAnchor="page" w:x="1044" w:y="3216"/>
        <w:shd w:val="clear" w:color="auto" w:fill="auto"/>
        <w:spacing w:after="0" w:line="260" w:lineRule="exact"/>
        <w:jc w:val="left"/>
      </w:pPr>
      <w:r>
        <w:t>Леонида Григорьевича</w:t>
      </w:r>
    </w:p>
    <w:p w:rsidR="00762C97" w:rsidRDefault="00C01EAF">
      <w:pPr>
        <w:pStyle w:val="1"/>
        <w:framePr w:w="6038" w:h="1359" w:hRule="exact" w:wrap="around" w:vAnchor="page" w:hAnchor="page" w:x="4596" w:y="3133"/>
        <w:shd w:val="clear" w:color="auto" w:fill="auto"/>
        <w:spacing w:before="0" w:after="0" w:line="319" w:lineRule="exact"/>
        <w:jc w:val="both"/>
      </w:pPr>
      <w:r>
        <w:t>- начальника производственного подразделения вокзал станции Харьков-Пассажирский филиала «Пассажирская компания» акционерного общества «Украинская железная дорога».</w:t>
      </w:r>
    </w:p>
    <w:p w:rsidR="00762C97" w:rsidRDefault="00C01EAF">
      <w:pPr>
        <w:pStyle w:val="1"/>
        <w:framePr w:w="10006" w:h="1151" w:hRule="exact" w:wrap="around" w:vAnchor="page" w:hAnchor="page" w:x="982" w:y="4763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0" w:line="358" w:lineRule="exact"/>
        <w:ind w:right="360" w:firstLine="560"/>
        <w:jc w:val="both"/>
      </w:pPr>
      <w:r>
        <w:t>За достижение высоких спортивных результатов, повышение международного авторитета Украины и по случаю празднования 125-летия со дня образования Международного олимпийского комитета:</w:t>
      </w:r>
    </w:p>
    <w:p w:rsidR="00762C97" w:rsidRDefault="00C01EAF">
      <w:pPr>
        <w:pStyle w:val="40"/>
        <w:framePr w:w="2914" w:h="714" w:hRule="exact" w:wrap="around" w:vAnchor="page" w:hAnchor="page" w:x="948" w:y="6191"/>
        <w:shd w:val="clear" w:color="auto" w:fill="auto"/>
        <w:spacing w:after="0" w:line="322" w:lineRule="exact"/>
        <w:jc w:val="left"/>
      </w:pPr>
      <w:r>
        <w:t>Близнецова Геннадия Алексеевича</w:t>
      </w:r>
    </w:p>
    <w:p w:rsidR="00762C97" w:rsidRDefault="00C01EAF">
      <w:pPr>
        <w:pStyle w:val="1"/>
        <w:framePr w:w="6043" w:h="1058" w:hRule="exact" w:wrap="around" w:vAnchor="page" w:hAnchor="page" w:x="4495" w:y="6165"/>
        <w:shd w:val="clear" w:color="auto" w:fill="auto"/>
        <w:spacing w:before="0" w:after="0" w:line="326" w:lineRule="exact"/>
        <w:jc w:val="both"/>
      </w:pPr>
      <w:r>
        <w:t>- Заслуженного мастера спорта по легкой атлетике, участника игр Олимпиады 1964 года в Токио и 1968 года в Мехико;</w:t>
      </w:r>
    </w:p>
    <w:p w:rsidR="00762C97" w:rsidRDefault="00C01EAF">
      <w:pPr>
        <w:pStyle w:val="1"/>
        <w:framePr w:w="9590" w:h="1992" w:hRule="exact" w:wrap="around" w:vAnchor="page" w:hAnchor="page" w:x="948" w:y="7482"/>
        <w:shd w:val="clear" w:color="auto" w:fill="auto"/>
        <w:tabs>
          <w:tab w:val="left" w:pos="3512"/>
        </w:tabs>
        <w:spacing w:before="0" w:after="0" w:line="319" w:lineRule="exact"/>
        <w:jc w:val="both"/>
      </w:pPr>
      <w:r>
        <w:rPr>
          <w:rStyle w:val="0pt"/>
        </w:rPr>
        <w:t>Гвоздика</w:t>
      </w:r>
      <w:r>
        <w:rPr>
          <w:rStyle w:val="0pt"/>
        </w:rPr>
        <w:tab/>
      </w:r>
      <w:r>
        <w:t>- Заслуженного мастера спорта, бронзового</w:t>
      </w:r>
    </w:p>
    <w:p w:rsidR="00762C97" w:rsidRDefault="00C01EAF">
      <w:pPr>
        <w:pStyle w:val="1"/>
        <w:framePr w:w="9590" w:h="1992" w:hRule="exact" w:wrap="around" w:vAnchor="page" w:hAnchor="page" w:x="948" w:y="7482"/>
        <w:shd w:val="clear" w:color="auto" w:fill="auto"/>
        <w:tabs>
          <w:tab w:val="left" w:pos="3512"/>
        </w:tabs>
        <w:spacing w:before="0" w:after="300" w:line="319" w:lineRule="exact"/>
        <w:jc w:val="both"/>
      </w:pPr>
      <w:r>
        <w:rPr>
          <w:rStyle w:val="0pt"/>
        </w:rPr>
        <w:t>Александра Сергеевича</w:t>
      </w:r>
      <w:r>
        <w:rPr>
          <w:rStyle w:val="0pt"/>
        </w:rPr>
        <w:tab/>
      </w:r>
      <w:r>
        <w:t>призера Олимпиады 2012 года;</w:t>
      </w:r>
    </w:p>
    <w:p w:rsidR="00762C97" w:rsidRDefault="00C01EAF">
      <w:pPr>
        <w:pStyle w:val="1"/>
        <w:framePr w:w="9590" w:h="1992" w:hRule="exact" w:wrap="around" w:vAnchor="page" w:hAnchor="page" w:x="948" w:y="7482"/>
        <w:shd w:val="clear" w:color="auto" w:fill="auto"/>
        <w:tabs>
          <w:tab w:val="left" w:pos="3512"/>
        </w:tabs>
        <w:spacing w:before="0" w:after="0" w:line="319" w:lineRule="exact"/>
        <w:jc w:val="both"/>
      </w:pPr>
      <w:r>
        <w:rPr>
          <w:rStyle w:val="0pt"/>
        </w:rPr>
        <w:t>Гончарова</w:t>
      </w:r>
      <w:r>
        <w:rPr>
          <w:rStyle w:val="0pt"/>
        </w:rPr>
        <w:tab/>
      </w:r>
      <w:r>
        <w:t>- Заслуженного мастера спорта, Олимпийского</w:t>
      </w:r>
    </w:p>
    <w:p w:rsidR="00762C97" w:rsidRDefault="00C01EAF">
      <w:pPr>
        <w:pStyle w:val="1"/>
        <w:framePr w:w="9590" w:h="1992" w:hRule="exact" w:wrap="around" w:vAnchor="page" w:hAnchor="page" w:x="948" w:y="7482"/>
        <w:shd w:val="clear" w:color="auto" w:fill="auto"/>
        <w:tabs>
          <w:tab w:val="left" w:pos="3512"/>
        </w:tabs>
        <w:spacing w:before="0" w:after="0" w:line="319" w:lineRule="exact"/>
        <w:jc w:val="both"/>
      </w:pPr>
      <w:r>
        <w:rPr>
          <w:rStyle w:val="0pt"/>
        </w:rPr>
        <w:t>Валерия Владимировича</w:t>
      </w:r>
      <w:r>
        <w:rPr>
          <w:rStyle w:val="0pt"/>
        </w:rPr>
        <w:tab/>
      </w:r>
      <w:r>
        <w:t>чемпиона 2004 года и серебряного призера</w:t>
      </w:r>
    </w:p>
    <w:p w:rsidR="00762C97" w:rsidRDefault="00C01EAF">
      <w:pPr>
        <w:pStyle w:val="1"/>
        <w:framePr w:w="9590" w:h="1992" w:hRule="exact" w:wrap="around" w:vAnchor="page" w:hAnchor="page" w:x="948" w:y="7482"/>
        <w:shd w:val="clear" w:color="auto" w:fill="auto"/>
        <w:spacing w:before="0" w:after="0" w:line="260" w:lineRule="exact"/>
        <w:ind w:left="3540"/>
      </w:pPr>
      <w:r>
        <w:t>2000 года по спортивной гимнастике;</w:t>
      </w:r>
    </w:p>
    <w:p w:rsidR="00762C97" w:rsidRDefault="00C01EAF">
      <w:pPr>
        <w:pStyle w:val="1"/>
        <w:framePr w:w="9590" w:h="725" w:hRule="exact" w:wrap="around" w:vAnchor="page" w:hAnchor="page" w:x="948" w:y="9722"/>
        <w:shd w:val="clear" w:color="auto" w:fill="auto"/>
        <w:tabs>
          <w:tab w:val="left" w:pos="3512"/>
        </w:tabs>
        <w:spacing w:before="0" w:after="0" w:line="324" w:lineRule="exact"/>
        <w:ind w:right="2558"/>
        <w:jc w:val="both"/>
      </w:pPr>
      <w:r>
        <w:rPr>
          <w:rStyle w:val="0pt"/>
        </w:rPr>
        <w:t>Меженину</w:t>
      </w:r>
      <w:r>
        <w:rPr>
          <w:rStyle w:val="0pt"/>
        </w:rPr>
        <w:tab/>
      </w:r>
      <w:r>
        <w:t>- Заслуженного тренера</w:t>
      </w:r>
    </w:p>
    <w:p w:rsidR="00762C97" w:rsidRDefault="00C01EAF">
      <w:pPr>
        <w:pStyle w:val="40"/>
        <w:framePr w:w="9590" w:h="725" w:hRule="exact" w:wrap="around" w:vAnchor="page" w:hAnchor="page" w:x="948" w:y="9722"/>
        <w:shd w:val="clear" w:color="auto" w:fill="auto"/>
        <w:spacing w:after="0" w:line="324" w:lineRule="exact"/>
        <w:ind w:right="2558"/>
        <w:jc w:val="both"/>
      </w:pPr>
      <w:r>
        <w:t xml:space="preserve">Валерию Александровну </w:t>
      </w:r>
      <w:r>
        <w:rPr>
          <w:rStyle w:val="40pt"/>
        </w:rPr>
        <w:t>синхронному плаванию;</w:t>
      </w:r>
    </w:p>
    <w:p w:rsidR="00762C97" w:rsidRDefault="00C01EAF">
      <w:pPr>
        <w:pStyle w:val="1"/>
        <w:framePr w:wrap="around" w:vAnchor="page" w:hAnchor="page" w:x="8450" w:y="9773"/>
        <w:shd w:val="clear" w:color="auto" w:fill="auto"/>
        <w:spacing w:before="0" w:after="0" w:line="260" w:lineRule="exact"/>
        <w:ind w:left="100"/>
      </w:pPr>
      <w:r>
        <w:t>Украины по</w:t>
      </w:r>
    </w:p>
    <w:p w:rsidR="00762C97" w:rsidRDefault="00C01EAF">
      <w:pPr>
        <w:pStyle w:val="1"/>
        <w:framePr w:w="9590" w:h="739" w:hRule="exact" w:wrap="around" w:vAnchor="page" w:hAnchor="page" w:x="948" w:y="10700"/>
        <w:shd w:val="clear" w:color="auto" w:fill="auto"/>
        <w:tabs>
          <w:tab w:val="left" w:pos="3512"/>
        </w:tabs>
        <w:spacing w:before="0" w:after="0" w:line="331" w:lineRule="exact"/>
        <w:jc w:val="both"/>
      </w:pPr>
      <w:r>
        <w:rPr>
          <w:rStyle w:val="0pt"/>
        </w:rPr>
        <w:t>Николаева</w:t>
      </w:r>
      <w:r>
        <w:rPr>
          <w:rStyle w:val="0pt"/>
        </w:rPr>
        <w:tab/>
      </w:r>
      <w:r>
        <w:t>- Заслуженного тренера Украины по стрельбе из</w:t>
      </w:r>
    </w:p>
    <w:p w:rsidR="00762C97" w:rsidRDefault="00C01EAF">
      <w:pPr>
        <w:pStyle w:val="40"/>
        <w:framePr w:w="9590" w:h="739" w:hRule="exact" w:wrap="around" w:vAnchor="page" w:hAnchor="page" w:x="948" w:y="10700"/>
        <w:shd w:val="clear" w:color="auto" w:fill="auto"/>
        <w:spacing w:after="0" w:line="331" w:lineRule="exact"/>
        <w:jc w:val="both"/>
      </w:pPr>
      <w:r>
        <w:t xml:space="preserve">Александра Николаевича </w:t>
      </w:r>
      <w:r>
        <w:rPr>
          <w:rStyle w:val="40pt"/>
        </w:rPr>
        <w:t>лука;</w:t>
      </w:r>
    </w:p>
    <w:p w:rsidR="00762C97" w:rsidRDefault="00C01EAF">
      <w:pPr>
        <w:pStyle w:val="40"/>
        <w:framePr w:w="3096" w:h="666" w:hRule="exact" w:wrap="around" w:vAnchor="page" w:hAnchor="page" w:x="958" w:y="11755"/>
        <w:shd w:val="clear" w:color="auto" w:fill="auto"/>
        <w:spacing w:after="0" w:line="260" w:lineRule="exact"/>
        <w:jc w:val="left"/>
      </w:pPr>
      <w:r>
        <w:t>Новикова</w:t>
      </w:r>
    </w:p>
    <w:p w:rsidR="00762C97" w:rsidRDefault="00C01EAF">
      <w:pPr>
        <w:pStyle w:val="40"/>
        <w:framePr w:w="3096" w:h="666" w:hRule="exact" w:wrap="around" w:vAnchor="page" w:hAnchor="page" w:x="958" w:y="11755"/>
        <w:shd w:val="clear" w:color="auto" w:fill="auto"/>
        <w:spacing w:after="0" w:line="260" w:lineRule="exact"/>
        <w:jc w:val="left"/>
      </w:pPr>
      <w:r>
        <w:t>Анатолия Терентьевича</w:t>
      </w:r>
    </w:p>
    <w:p w:rsidR="00762C97" w:rsidRDefault="00C01EAF">
      <w:pPr>
        <w:pStyle w:val="1"/>
        <w:framePr w:w="6034" w:h="1015" w:hRule="exact" w:wrap="around" w:vAnchor="page" w:hAnchor="page" w:x="4510" w:y="11699"/>
        <w:shd w:val="clear" w:color="auto" w:fill="auto"/>
        <w:spacing w:before="0" w:after="0" w:line="319" w:lineRule="exact"/>
        <w:jc w:val="both"/>
      </w:pPr>
      <w:r>
        <w:t>- Заслуженного мастера спорта по борьбе дзюдо, бронзового призера игр Олимпиады 1972 года в Мюнхене;</w:t>
      </w:r>
    </w:p>
    <w:p w:rsidR="00762C97" w:rsidRDefault="00C01EAF">
      <w:pPr>
        <w:pStyle w:val="40"/>
        <w:framePr w:w="2962" w:h="1721" w:hRule="exact" w:wrap="around" w:vAnchor="page" w:hAnchor="page" w:x="958" w:y="12976"/>
        <w:shd w:val="clear" w:color="auto" w:fill="auto"/>
        <w:spacing w:after="361" w:line="336" w:lineRule="exact"/>
        <w:jc w:val="left"/>
      </w:pPr>
      <w:r>
        <w:t>Прокопенко Людмилу Цезаревну</w:t>
      </w:r>
    </w:p>
    <w:p w:rsidR="00762C97" w:rsidRDefault="00C01EAF">
      <w:pPr>
        <w:pStyle w:val="40"/>
        <w:framePr w:w="2962" w:h="1721" w:hRule="exact" w:wrap="around" w:vAnchor="page" w:hAnchor="page" w:x="958" w:y="12976"/>
        <w:shd w:val="clear" w:color="auto" w:fill="auto"/>
        <w:spacing w:after="0" w:line="260" w:lineRule="exact"/>
        <w:jc w:val="left"/>
      </w:pPr>
      <w:r>
        <w:t>Рубана</w:t>
      </w:r>
    </w:p>
    <w:p w:rsidR="00762C97" w:rsidRDefault="00C01EAF">
      <w:pPr>
        <w:pStyle w:val="40"/>
        <w:framePr w:w="2962" w:h="1721" w:hRule="exact" w:wrap="around" w:vAnchor="page" w:hAnchor="page" w:x="958" w:y="12976"/>
        <w:shd w:val="clear" w:color="auto" w:fill="auto"/>
        <w:spacing w:after="0" w:line="260" w:lineRule="exact"/>
        <w:jc w:val="left"/>
      </w:pPr>
      <w:r>
        <w:t>Виктора Геннадиевича</w:t>
      </w:r>
    </w:p>
    <w:p w:rsidR="00762C97" w:rsidRDefault="00C01EAF">
      <w:pPr>
        <w:pStyle w:val="1"/>
        <w:framePr w:w="6043" w:h="2358" w:hRule="exact" w:wrap="around" w:vAnchor="page" w:hAnchor="page" w:x="4505" w:y="12983"/>
        <w:numPr>
          <w:ilvl w:val="0"/>
          <w:numId w:val="2"/>
        </w:numPr>
        <w:shd w:val="clear" w:color="auto" w:fill="auto"/>
        <w:spacing w:before="0" w:after="314" w:line="334" w:lineRule="exact"/>
        <w:jc w:val="both"/>
      </w:pPr>
      <w:r>
        <w:t xml:space="preserve"> Заслуженного тренера Украины по стрельбе из лука;</w:t>
      </w:r>
    </w:p>
    <w:p w:rsidR="00762C97" w:rsidRDefault="00C01EAF">
      <w:pPr>
        <w:pStyle w:val="1"/>
        <w:framePr w:w="6043" w:h="2358" w:hRule="exact" w:wrap="around" w:vAnchor="page" w:hAnchor="page" w:x="4505" w:y="12983"/>
        <w:numPr>
          <w:ilvl w:val="0"/>
          <w:numId w:val="2"/>
        </w:numPr>
        <w:shd w:val="clear" w:color="auto" w:fill="auto"/>
        <w:spacing w:before="0" w:after="0" w:line="317" w:lineRule="exact"/>
        <w:jc w:val="both"/>
      </w:pPr>
      <w:r>
        <w:t xml:space="preserve"> Заслуженного мастера спорта, бронзового призера игр Олимпиады 2004 года в Афинах и чемпиона игр Олимпиады 2008 года по стрельбе из лука в Пекине;</w:t>
      </w:r>
    </w:p>
    <w:p w:rsidR="00762C97" w:rsidRDefault="00762C97">
      <w:pPr>
        <w:rPr>
          <w:sz w:val="2"/>
          <w:szCs w:val="2"/>
        </w:rPr>
        <w:sectPr w:rsidR="00762C9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62C97" w:rsidRDefault="00C01EAF">
      <w:pPr>
        <w:pStyle w:val="1"/>
        <w:framePr w:w="10066" w:h="1017" w:hRule="exact" w:wrap="around" w:vAnchor="page" w:hAnchor="page" w:x="937" w:y="1333"/>
        <w:shd w:val="clear" w:color="auto" w:fill="auto"/>
        <w:tabs>
          <w:tab w:val="left" w:pos="3584"/>
        </w:tabs>
        <w:spacing w:before="0" w:after="0"/>
        <w:ind w:left="100"/>
        <w:jc w:val="both"/>
      </w:pPr>
      <w:r>
        <w:rPr>
          <w:rStyle w:val="0pt"/>
        </w:rPr>
        <w:lastRenderedPageBreak/>
        <w:t>Саманджия</w:t>
      </w:r>
      <w:r>
        <w:rPr>
          <w:rStyle w:val="0pt"/>
        </w:rPr>
        <w:tab/>
      </w:r>
      <w:r>
        <w:t>- Заслуженного тренера Украины, председателя</w:t>
      </w:r>
    </w:p>
    <w:p w:rsidR="00762C97" w:rsidRDefault="00C01EAF">
      <w:pPr>
        <w:pStyle w:val="1"/>
        <w:framePr w:w="10066" w:h="1017" w:hRule="exact" w:wrap="around" w:vAnchor="page" w:hAnchor="page" w:x="937" w:y="1333"/>
        <w:shd w:val="clear" w:color="auto" w:fill="auto"/>
        <w:tabs>
          <w:tab w:val="left" w:pos="3584"/>
        </w:tabs>
        <w:spacing w:before="0" w:after="0"/>
        <w:ind w:left="100"/>
        <w:jc w:val="both"/>
      </w:pPr>
      <w:r>
        <w:rPr>
          <w:rStyle w:val="0pt"/>
        </w:rPr>
        <w:t>Лесика Ражденовича</w:t>
      </w:r>
      <w:r>
        <w:rPr>
          <w:rStyle w:val="0pt"/>
        </w:rPr>
        <w:tab/>
      </w:r>
      <w:r>
        <w:t>федерации тхэквондо Украины и Харьковской</w:t>
      </w:r>
    </w:p>
    <w:p w:rsidR="00762C97" w:rsidRDefault="00C01EAF">
      <w:pPr>
        <w:pStyle w:val="1"/>
        <w:framePr w:w="10066" w:h="1017" w:hRule="exact" w:wrap="around" w:vAnchor="page" w:hAnchor="page" w:x="937" w:y="1333"/>
        <w:shd w:val="clear" w:color="auto" w:fill="auto"/>
        <w:spacing w:before="0" w:after="0"/>
        <w:ind w:left="3660"/>
      </w:pPr>
      <w:r>
        <w:t>области.</w:t>
      </w:r>
    </w:p>
    <w:p w:rsidR="00762C97" w:rsidRDefault="00C01EAF">
      <w:pPr>
        <w:pStyle w:val="1"/>
        <w:framePr w:w="10066" w:h="2824" w:hRule="exact" w:wrap="around" w:vAnchor="page" w:hAnchor="page" w:x="937" w:y="2815"/>
        <w:numPr>
          <w:ilvl w:val="0"/>
          <w:numId w:val="4"/>
        </w:numPr>
        <w:shd w:val="clear" w:color="auto" w:fill="auto"/>
        <w:tabs>
          <w:tab w:val="left" w:pos="1049"/>
        </w:tabs>
        <w:spacing w:before="0" w:after="484" w:line="324" w:lineRule="exact"/>
        <w:ind w:left="100" w:right="260" w:firstLine="620"/>
        <w:jc w:val="both"/>
      </w:pPr>
      <w:r>
        <w:t>За активную жизненную позицию, достижение высоких спортивных результатов, весомый вклад в развитие физической культуры и спорта и за восхождение на вершину Эвереста:</w:t>
      </w:r>
    </w:p>
    <w:p w:rsidR="00762C97" w:rsidRDefault="00C01EAF">
      <w:pPr>
        <w:pStyle w:val="1"/>
        <w:framePr w:w="10066" w:h="2824" w:hRule="exact" w:wrap="around" w:vAnchor="page" w:hAnchor="page" w:x="937" w:y="2815"/>
        <w:shd w:val="clear" w:color="auto" w:fill="auto"/>
        <w:tabs>
          <w:tab w:val="left" w:pos="3584"/>
        </w:tabs>
        <w:spacing w:before="0" w:after="0" w:line="319" w:lineRule="exact"/>
        <w:ind w:left="100"/>
        <w:jc w:val="both"/>
      </w:pPr>
      <w:r>
        <w:rPr>
          <w:rStyle w:val="0pt"/>
        </w:rPr>
        <w:t>Сипавина</w:t>
      </w:r>
      <w:r>
        <w:rPr>
          <w:rStyle w:val="0pt"/>
        </w:rPr>
        <w:tab/>
      </w:r>
      <w:r>
        <w:t>- спортсмена Федерации альпинизма и</w:t>
      </w:r>
    </w:p>
    <w:p w:rsidR="00762C97" w:rsidRDefault="00C01EAF">
      <w:pPr>
        <w:pStyle w:val="1"/>
        <w:framePr w:w="10066" w:h="2824" w:hRule="exact" w:wrap="around" w:vAnchor="page" w:hAnchor="page" w:x="937" w:y="2815"/>
        <w:shd w:val="clear" w:color="auto" w:fill="auto"/>
        <w:spacing w:before="0" w:after="0" w:line="319" w:lineRule="exact"/>
        <w:ind w:left="100"/>
        <w:jc w:val="both"/>
      </w:pPr>
      <w:r>
        <w:rPr>
          <w:rStyle w:val="0pt"/>
        </w:rPr>
        <w:t xml:space="preserve">Валентина Викторовича </w:t>
      </w:r>
      <w:r w:rsidR="006B13B9" w:rsidRPr="006B13B9">
        <w:rPr>
          <w:rStyle w:val="0pt"/>
        </w:rPr>
        <w:t xml:space="preserve">          </w:t>
      </w:r>
      <w:r>
        <w:t>скалолазания Харьковской области, чемпиона</w:t>
      </w:r>
    </w:p>
    <w:p w:rsidR="00762C97" w:rsidRDefault="00C01EAF">
      <w:pPr>
        <w:pStyle w:val="1"/>
        <w:framePr w:w="10066" w:h="2824" w:hRule="exact" w:wrap="around" w:vAnchor="page" w:hAnchor="page" w:x="937" w:y="2815"/>
        <w:shd w:val="clear" w:color="auto" w:fill="auto"/>
        <w:spacing w:before="0" w:after="0" w:line="319" w:lineRule="exact"/>
        <w:ind w:left="3660" w:right="380"/>
      </w:pPr>
      <w:r>
        <w:t>Украины по скалолазанию, призера чемпионатов Украины по альпинизму.</w:t>
      </w:r>
    </w:p>
    <w:p w:rsidR="00762C97" w:rsidRPr="006B13B9" w:rsidRDefault="00762C97" w:rsidP="006B13B9">
      <w:pPr>
        <w:rPr>
          <w:sz w:val="22"/>
          <w:szCs w:val="22"/>
          <w:lang w:val="en-US"/>
        </w:rPr>
      </w:pPr>
    </w:p>
    <w:sectPr w:rsidR="00762C97" w:rsidRPr="006B13B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AF" w:rsidRDefault="00C01EAF">
      <w:r>
        <w:separator/>
      </w:r>
    </w:p>
  </w:endnote>
  <w:endnote w:type="continuationSeparator" w:id="0">
    <w:p w:rsidR="00C01EAF" w:rsidRDefault="00C0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AF" w:rsidRDefault="00C01EAF"/>
  </w:footnote>
  <w:footnote w:type="continuationSeparator" w:id="0">
    <w:p w:rsidR="00C01EAF" w:rsidRDefault="00C01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6256"/>
    <w:multiLevelType w:val="multilevel"/>
    <w:tmpl w:val="724A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385118"/>
    <w:multiLevelType w:val="multilevel"/>
    <w:tmpl w:val="A1B8BB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7D3DCA"/>
    <w:multiLevelType w:val="multilevel"/>
    <w:tmpl w:val="5F70C2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E10151"/>
    <w:multiLevelType w:val="multilevel"/>
    <w:tmpl w:val="64020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FA71F1"/>
    <w:multiLevelType w:val="multilevel"/>
    <w:tmpl w:val="01800D3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97"/>
    <w:rsid w:val="006B13B9"/>
    <w:rsid w:val="00762C97"/>
    <w:rsid w:val="00C0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DFCE"/>
  <w15:docId w15:val="{4A910B43-F2D0-412E-9490-29D2D36E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0"/>
      <w:szCs w:val="20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Колонтитул (2)_"/>
    <w:basedOn w:val="a0"/>
    <w:link w:val="2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40"/>
      <w:szCs w:val="4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pacing w:val="-7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4"/>
      <w:sz w:val="20"/>
      <w:szCs w:val="20"/>
      <w:lang w:val="uk-UA" w:eastAsia="uk-UA" w:bidi="uk-U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0" w:after="6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after="1200" w:line="322" w:lineRule="exac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5"/>
      <w:sz w:val="40"/>
      <w:szCs w:val="40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22" w:lineRule="exact"/>
      <w:ind w:firstLine="220"/>
    </w:pPr>
    <w:rPr>
      <w:rFonts w:ascii="Times New Roman" w:eastAsia="Times New Roman" w:hAnsi="Times New Roman" w:cs="Times New Roman"/>
      <w:i/>
      <w:iCs/>
      <w:spacing w:val="-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V. Starodubtsev</dc:creator>
  <cp:lastModifiedBy>Dmitriy V. Starodubtsev</cp:lastModifiedBy>
  <cp:revision>2</cp:revision>
  <dcterms:created xsi:type="dcterms:W3CDTF">2019-06-19T07:13:00Z</dcterms:created>
  <dcterms:modified xsi:type="dcterms:W3CDTF">2019-06-19T07:13:00Z</dcterms:modified>
</cp:coreProperties>
</file>